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6D338" w14:textId="4D8EA326" w:rsidR="006F4CCC" w:rsidRPr="006F4CCC" w:rsidRDefault="000D3E87" w:rsidP="006F4CCC">
      <w:pPr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２０１９</w:t>
      </w:r>
      <w:r w:rsidR="006F4CCC" w:rsidRPr="006F4CCC">
        <w:rPr>
          <w:rFonts w:asciiTheme="minorEastAsia" w:hAnsiTheme="minorEastAsia" w:hint="eastAsia"/>
          <w:sz w:val="20"/>
          <w:szCs w:val="20"/>
        </w:rPr>
        <w:t>年</w:t>
      </w:r>
      <w:r w:rsidR="00602FB3">
        <w:rPr>
          <w:rFonts w:asciiTheme="minorEastAsia" w:hAnsiTheme="minorEastAsia" w:hint="eastAsia"/>
          <w:sz w:val="20"/>
          <w:szCs w:val="20"/>
        </w:rPr>
        <w:t>８</w:t>
      </w:r>
      <w:r w:rsidR="006F4CCC" w:rsidRPr="006F4CCC">
        <w:rPr>
          <w:rFonts w:asciiTheme="minorEastAsia" w:hAnsiTheme="minorEastAsia" w:hint="eastAsia"/>
          <w:sz w:val="20"/>
          <w:szCs w:val="20"/>
        </w:rPr>
        <w:t>月</w:t>
      </w:r>
      <w:r w:rsidR="002D2AFB">
        <w:rPr>
          <w:rFonts w:asciiTheme="minorEastAsia" w:hAnsiTheme="minorEastAsia" w:hint="eastAsia"/>
          <w:sz w:val="20"/>
          <w:szCs w:val="20"/>
        </w:rPr>
        <w:t>２２</w:t>
      </w:r>
      <w:r w:rsidR="006F4CCC" w:rsidRPr="006F4CCC">
        <w:rPr>
          <w:rFonts w:asciiTheme="minorEastAsia" w:hAnsiTheme="minorEastAsia" w:hint="eastAsia"/>
          <w:sz w:val="20"/>
          <w:szCs w:val="20"/>
        </w:rPr>
        <w:t>日</w:t>
      </w:r>
    </w:p>
    <w:p w14:paraId="51D1BF1E" w14:textId="77777777" w:rsidR="006F4CCC" w:rsidRPr="006F4CCC" w:rsidRDefault="006F4CCC" w:rsidP="006F4CCC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6F4CCC">
        <w:rPr>
          <w:rFonts w:asciiTheme="minorEastAsia" w:hAnsiTheme="minorEastAsia" w:hint="eastAsia"/>
          <w:sz w:val="20"/>
          <w:szCs w:val="20"/>
        </w:rPr>
        <w:t>国際ロータリー第2790地区</w:t>
      </w:r>
    </w:p>
    <w:p w14:paraId="1F2C1152" w14:textId="4E7671D0" w:rsidR="006F4CCC" w:rsidRPr="006F4CCC" w:rsidRDefault="002D2AFB" w:rsidP="006F4CCC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各クラブの皆様</w:t>
      </w:r>
    </w:p>
    <w:p w14:paraId="5E1DD37D" w14:textId="00D4C2FB" w:rsidR="006F4CCC" w:rsidRPr="006F4CCC" w:rsidRDefault="006F4CCC" w:rsidP="002D2AFB">
      <w:pPr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6F4CCC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</w:t>
      </w:r>
    </w:p>
    <w:p w14:paraId="39474AF0" w14:textId="7D48C736" w:rsidR="006F4CCC" w:rsidRPr="006F4CCC" w:rsidRDefault="006F4CCC" w:rsidP="006F4CCC">
      <w:pPr>
        <w:pStyle w:val="af"/>
        <w:wordWrap w:val="0"/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6F4CCC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地区ロータリー財団委員会</w:t>
      </w:r>
    </w:p>
    <w:p w14:paraId="7F129B92" w14:textId="77777777" w:rsidR="006F4CCC" w:rsidRPr="006F4CCC" w:rsidRDefault="006F4CCC" w:rsidP="006F4CCC">
      <w:pPr>
        <w:pStyle w:val="af"/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6F4CCC">
        <w:rPr>
          <w:rFonts w:asciiTheme="minorEastAsia" w:hAnsiTheme="minorEastAsia" w:hint="eastAsia"/>
          <w:sz w:val="20"/>
          <w:szCs w:val="20"/>
        </w:rPr>
        <w:t xml:space="preserve">　統括委員長　櫻木　英一郎</w:t>
      </w:r>
    </w:p>
    <w:p w14:paraId="07E72DB3" w14:textId="77777777" w:rsidR="006F4CCC" w:rsidRPr="006F4CCC" w:rsidRDefault="006F4CCC" w:rsidP="006F4CCC">
      <w:pPr>
        <w:pStyle w:val="af"/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6F4CCC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 </w:t>
      </w:r>
      <w:r w:rsidRPr="006F4CCC">
        <w:rPr>
          <w:rFonts w:asciiTheme="minorEastAsia" w:hAnsiTheme="minorEastAsia"/>
          <w:sz w:val="20"/>
          <w:szCs w:val="20"/>
        </w:rPr>
        <w:t xml:space="preserve"> </w:t>
      </w:r>
    </w:p>
    <w:p w14:paraId="707E95B1" w14:textId="408A8CA3" w:rsidR="009A5457" w:rsidRPr="000D3E87" w:rsidRDefault="009A5457" w:rsidP="009A5457">
      <w:pPr>
        <w:pStyle w:val="af"/>
        <w:snapToGrid w:val="0"/>
        <w:jc w:val="center"/>
        <w:rPr>
          <w:rFonts w:asciiTheme="minorEastAsia" w:hAnsiTheme="minorEastAsia"/>
          <w:bCs/>
          <w:sz w:val="21"/>
          <w:szCs w:val="21"/>
        </w:rPr>
      </w:pPr>
      <w:r w:rsidRPr="000D3E87">
        <w:rPr>
          <w:rFonts w:asciiTheme="minorEastAsia" w:hAnsiTheme="minorEastAsia" w:hint="eastAsia"/>
          <w:bCs/>
          <w:sz w:val="21"/>
          <w:szCs w:val="21"/>
        </w:rPr>
        <w:t xml:space="preserve">　2019-20年度 第2790地区 ロータリー財団セミナー開催</w:t>
      </w:r>
      <w:r w:rsidR="002D2AFB" w:rsidRPr="000D3E87">
        <w:rPr>
          <w:rFonts w:asciiTheme="minorEastAsia" w:hAnsiTheme="minorEastAsia" w:hint="eastAsia"/>
          <w:bCs/>
          <w:sz w:val="21"/>
          <w:szCs w:val="21"/>
        </w:rPr>
        <w:t>に当たってのお願い</w:t>
      </w:r>
    </w:p>
    <w:p w14:paraId="43418915" w14:textId="77777777" w:rsidR="009A5457" w:rsidRPr="000D3E87" w:rsidRDefault="009A5457" w:rsidP="002D2AFB">
      <w:pPr>
        <w:pStyle w:val="ad"/>
        <w:rPr>
          <w:rFonts w:asciiTheme="minorEastAsia" w:eastAsiaTheme="minorEastAsia" w:hAnsiTheme="minorEastAsia"/>
          <w:bCs/>
          <w:sz w:val="21"/>
          <w:szCs w:val="21"/>
        </w:rPr>
      </w:pPr>
      <w:r w:rsidRPr="000D3E87">
        <w:rPr>
          <w:rFonts w:asciiTheme="minorEastAsia" w:eastAsiaTheme="minorEastAsia" w:hAnsiTheme="minorEastAsia" w:hint="eastAsia"/>
          <w:bCs/>
          <w:sz w:val="21"/>
          <w:szCs w:val="21"/>
        </w:rPr>
        <w:t>拝啓　時下ますますご清栄のこととお喜び申し上げます。</w:t>
      </w:r>
    </w:p>
    <w:p w14:paraId="4434C61E" w14:textId="77777777" w:rsidR="009A5457" w:rsidRPr="000D3E87" w:rsidRDefault="009A5457" w:rsidP="009A5457">
      <w:pPr>
        <w:snapToGrid w:val="0"/>
        <w:rPr>
          <w:rFonts w:asciiTheme="minorEastAsia" w:hAnsiTheme="minorEastAsia"/>
          <w:bCs/>
          <w:szCs w:val="21"/>
        </w:rPr>
      </w:pPr>
      <w:r w:rsidRPr="000D3E87">
        <w:rPr>
          <w:rFonts w:asciiTheme="minorEastAsia" w:hAnsiTheme="minorEastAsia" w:hint="eastAsia"/>
          <w:bCs/>
          <w:szCs w:val="21"/>
        </w:rPr>
        <w:t>日頃より、ロータリー財団にご理解とご協力を賜り誠にありがとうございます。</w:t>
      </w:r>
    </w:p>
    <w:p w14:paraId="2A5011D4" w14:textId="4BF07273" w:rsidR="002D2AFB" w:rsidRPr="000D3E87" w:rsidRDefault="002D2AFB" w:rsidP="002D2AFB">
      <w:pPr>
        <w:snapToGrid w:val="0"/>
        <w:rPr>
          <w:rFonts w:asciiTheme="minorEastAsia" w:hAnsiTheme="minorEastAsia"/>
          <w:bCs/>
          <w:szCs w:val="21"/>
        </w:rPr>
      </w:pPr>
      <w:r w:rsidRPr="000D3E87">
        <w:rPr>
          <w:rFonts w:asciiTheme="minorEastAsia" w:hAnsiTheme="minorEastAsia" w:hint="eastAsia"/>
          <w:bCs/>
          <w:szCs w:val="21"/>
        </w:rPr>
        <w:t>９</w:t>
      </w:r>
      <w:r w:rsidR="009A5457" w:rsidRPr="000D3E87">
        <w:rPr>
          <w:rFonts w:asciiTheme="minorEastAsia" w:hAnsiTheme="minorEastAsia" w:hint="eastAsia"/>
          <w:bCs/>
          <w:szCs w:val="21"/>
        </w:rPr>
        <w:t>月</w:t>
      </w:r>
      <w:r w:rsidRPr="000D3E87">
        <w:rPr>
          <w:rFonts w:asciiTheme="minorEastAsia" w:hAnsiTheme="minorEastAsia" w:hint="eastAsia"/>
          <w:bCs/>
          <w:szCs w:val="21"/>
        </w:rPr>
        <w:t>１</w:t>
      </w:r>
      <w:r w:rsidR="009A5457" w:rsidRPr="000D3E87">
        <w:rPr>
          <w:rFonts w:asciiTheme="minorEastAsia" w:hAnsiTheme="minorEastAsia" w:hint="eastAsia"/>
          <w:bCs/>
          <w:szCs w:val="21"/>
        </w:rPr>
        <w:t>日（日）開催のロータリー財団セミナー</w:t>
      </w:r>
      <w:r w:rsidRPr="000D3E87">
        <w:rPr>
          <w:rFonts w:asciiTheme="minorEastAsia" w:hAnsiTheme="minorEastAsia" w:hint="eastAsia"/>
          <w:bCs/>
          <w:szCs w:val="21"/>
        </w:rPr>
        <w:t>に多数の皆様のご登録をいただき誠にありがとうございます。</w:t>
      </w:r>
    </w:p>
    <w:p w14:paraId="3FE480B0" w14:textId="580C6D80" w:rsidR="009A5457" w:rsidRPr="000D3E87" w:rsidRDefault="002D2AFB" w:rsidP="002D2AFB">
      <w:pPr>
        <w:snapToGrid w:val="0"/>
        <w:rPr>
          <w:rFonts w:asciiTheme="minorEastAsia" w:hAnsiTheme="minorEastAsia"/>
          <w:bCs/>
          <w:szCs w:val="21"/>
        </w:rPr>
      </w:pPr>
      <w:r w:rsidRPr="000D3E87">
        <w:rPr>
          <w:rFonts w:asciiTheme="minorEastAsia" w:hAnsiTheme="minorEastAsia" w:hint="eastAsia"/>
          <w:bCs/>
          <w:szCs w:val="21"/>
        </w:rPr>
        <w:t>セミナー当日は</w:t>
      </w:r>
      <w:r w:rsidR="009A5457" w:rsidRPr="000D3E87">
        <w:rPr>
          <w:rFonts w:asciiTheme="minorEastAsia" w:hAnsiTheme="minorEastAsia" w:hint="eastAsia"/>
          <w:bCs/>
          <w:szCs w:val="21"/>
        </w:rPr>
        <w:t>ロータリー財団ハンドブックを基に説明を進めていきます。</w:t>
      </w:r>
    </w:p>
    <w:p w14:paraId="6FD1A1C9" w14:textId="578B5684" w:rsidR="000D3E87" w:rsidRPr="000D3E87" w:rsidRDefault="000D3E87" w:rsidP="002D2AFB">
      <w:pPr>
        <w:snapToGrid w:val="0"/>
        <w:rPr>
          <w:rFonts w:asciiTheme="minorEastAsia" w:hAnsiTheme="minorEastAsia" w:hint="eastAsia"/>
          <w:bCs/>
          <w:szCs w:val="21"/>
        </w:rPr>
      </w:pPr>
      <w:r w:rsidRPr="000D3E87">
        <w:rPr>
          <w:rFonts w:hint="eastAsia"/>
          <w:kern w:val="0"/>
          <w:szCs w:val="21"/>
        </w:rPr>
        <w:t>尚、ハンドブックの内容は毎年更新する事を御承知おき</w:t>
      </w:r>
      <w:r w:rsidRPr="000D3E87">
        <w:rPr>
          <w:rFonts w:hint="eastAsia"/>
          <w:kern w:val="0"/>
          <w:szCs w:val="21"/>
        </w:rPr>
        <w:t>下さい</w:t>
      </w:r>
    </w:p>
    <w:p w14:paraId="3C29B668" w14:textId="1FE23A56" w:rsidR="009A5457" w:rsidRPr="000D3E87" w:rsidRDefault="009A5457" w:rsidP="002D2AFB">
      <w:pPr>
        <w:snapToGrid w:val="0"/>
        <w:rPr>
          <w:rFonts w:asciiTheme="minorEastAsia" w:hAnsiTheme="minorEastAsia"/>
          <w:bCs/>
          <w:szCs w:val="21"/>
        </w:rPr>
      </w:pPr>
      <w:r w:rsidRPr="000D3E87">
        <w:rPr>
          <w:rFonts w:asciiTheme="minorEastAsia" w:hAnsiTheme="minorEastAsia" w:hint="eastAsia"/>
          <w:bCs/>
          <w:szCs w:val="21"/>
        </w:rPr>
        <w:t>当日</w:t>
      </w:r>
      <w:r w:rsidR="002D2AFB" w:rsidRPr="000D3E87">
        <w:rPr>
          <w:rFonts w:asciiTheme="minorEastAsia" w:hAnsiTheme="minorEastAsia" w:hint="eastAsia"/>
          <w:bCs/>
          <w:szCs w:val="21"/>
        </w:rPr>
        <w:t>受付において</w:t>
      </w:r>
      <w:r w:rsidRPr="000D3E87">
        <w:rPr>
          <w:rFonts w:asciiTheme="minorEastAsia" w:hAnsiTheme="minorEastAsia" w:hint="eastAsia"/>
          <w:bCs/>
          <w:szCs w:val="21"/>
        </w:rPr>
        <w:t>各クラブへ1冊ハンドブックを配布させていただきます。</w:t>
      </w:r>
    </w:p>
    <w:p w14:paraId="27477EC9" w14:textId="44E4CAA9" w:rsidR="009A5457" w:rsidRPr="000D3E87" w:rsidRDefault="009A5457" w:rsidP="002D2AFB">
      <w:pPr>
        <w:snapToGrid w:val="0"/>
        <w:rPr>
          <w:rFonts w:asciiTheme="minorEastAsia" w:hAnsiTheme="minorEastAsia"/>
          <w:bCs/>
          <w:szCs w:val="21"/>
        </w:rPr>
      </w:pPr>
      <w:r w:rsidRPr="000D3E87">
        <w:rPr>
          <w:rFonts w:asciiTheme="minorEastAsia" w:hAnsiTheme="minorEastAsia" w:hint="eastAsia"/>
          <w:bCs/>
          <w:szCs w:val="21"/>
        </w:rPr>
        <w:t>複数でご参加いただけますクラブにおかれましては、昨年度</w:t>
      </w:r>
      <w:r w:rsidR="002D2AFB" w:rsidRPr="000D3E87">
        <w:rPr>
          <w:rFonts w:asciiTheme="minorEastAsia" w:hAnsiTheme="minorEastAsia" w:hint="eastAsia"/>
          <w:bCs/>
          <w:szCs w:val="21"/>
        </w:rPr>
        <w:t>２</w:t>
      </w:r>
      <w:r w:rsidRPr="000D3E87">
        <w:rPr>
          <w:rFonts w:asciiTheme="minorEastAsia" w:hAnsiTheme="minorEastAsia" w:hint="eastAsia"/>
          <w:bCs/>
          <w:szCs w:val="21"/>
        </w:rPr>
        <w:t>月開催のロータリー財団補助金管理セミナー及び、地区協議会</w:t>
      </w:r>
      <w:r w:rsidR="002D2AFB" w:rsidRPr="000D3E87">
        <w:rPr>
          <w:rFonts w:asciiTheme="minorEastAsia" w:hAnsiTheme="minorEastAsia" w:hint="eastAsia"/>
          <w:bCs/>
          <w:szCs w:val="21"/>
        </w:rPr>
        <w:t>ロータリー財団部門別協議会</w:t>
      </w:r>
      <w:r w:rsidRPr="000D3E87">
        <w:rPr>
          <w:rFonts w:asciiTheme="minorEastAsia" w:hAnsiTheme="minorEastAsia" w:hint="eastAsia"/>
          <w:bCs/>
          <w:szCs w:val="21"/>
        </w:rPr>
        <w:t>にてお配りし</w:t>
      </w:r>
      <w:r w:rsidR="002D2AFB" w:rsidRPr="000D3E87">
        <w:rPr>
          <w:rFonts w:asciiTheme="minorEastAsia" w:hAnsiTheme="minorEastAsia" w:hint="eastAsia"/>
          <w:bCs/>
          <w:szCs w:val="21"/>
        </w:rPr>
        <w:t>ました</w:t>
      </w:r>
      <w:r w:rsidRPr="000D3E87">
        <w:rPr>
          <w:rFonts w:asciiTheme="minorEastAsia" w:hAnsiTheme="minorEastAsia" w:hint="eastAsia"/>
          <w:bCs/>
          <w:szCs w:val="21"/>
        </w:rPr>
        <w:t>ハンドブックをご持参いただければ幸いです。</w:t>
      </w:r>
    </w:p>
    <w:p w14:paraId="5826330C" w14:textId="307E6459" w:rsidR="002D2AFB" w:rsidRPr="000D3E87" w:rsidRDefault="002D2AFB" w:rsidP="002D2AFB">
      <w:pPr>
        <w:snapToGrid w:val="0"/>
        <w:rPr>
          <w:rFonts w:asciiTheme="minorEastAsia" w:hAnsiTheme="minorEastAsia"/>
          <w:bCs/>
          <w:szCs w:val="21"/>
        </w:rPr>
      </w:pPr>
      <w:r w:rsidRPr="000D3E87">
        <w:rPr>
          <w:rFonts w:asciiTheme="minorEastAsia" w:hAnsiTheme="minorEastAsia" w:hint="eastAsia"/>
          <w:bCs/>
          <w:szCs w:val="21"/>
        </w:rPr>
        <w:t>また、先月各クラブにお配りしました</w:t>
      </w:r>
      <w:r w:rsidRPr="000D3E87">
        <w:rPr>
          <w:rFonts w:asciiTheme="minorEastAsia" w:hAnsiTheme="minorEastAsia" w:hint="eastAsia"/>
          <w:b/>
          <w:bCs/>
          <w:color w:val="FF0000"/>
          <w:sz w:val="22"/>
        </w:rPr>
        <w:t>END POLI</w:t>
      </w:r>
      <w:r w:rsidRPr="000D3E87">
        <w:rPr>
          <w:rFonts w:asciiTheme="minorEastAsia" w:hAnsiTheme="minorEastAsia"/>
          <w:b/>
          <w:bCs/>
          <w:color w:val="FF0000"/>
          <w:sz w:val="22"/>
        </w:rPr>
        <w:t>O</w:t>
      </w:r>
      <w:r w:rsidR="00805C03" w:rsidRPr="000D3E87">
        <w:rPr>
          <w:rFonts w:asciiTheme="minorEastAsia" w:hAnsiTheme="minorEastAsia"/>
          <w:b/>
          <w:bCs/>
          <w:color w:val="FF0000"/>
          <w:sz w:val="22"/>
        </w:rPr>
        <w:t xml:space="preserve"> </w:t>
      </w:r>
      <w:r w:rsidR="00805C03" w:rsidRPr="000D3E87">
        <w:rPr>
          <w:rFonts w:asciiTheme="minorEastAsia" w:hAnsiTheme="minorEastAsia" w:hint="eastAsia"/>
          <w:b/>
          <w:bCs/>
          <w:color w:val="FF0000"/>
          <w:sz w:val="22"/>
        </w:rPr>
        <w:t>NOW</w:t>
      </w:r>
      <w:r w:rsidRPr="000D3E87">
        <w:rPr>
          <w:rFonts w:asciiTheme="minorEastAsia" w:hAnsiTheme="minorEastAsia" w:hint="eastAsia"/>
          <w:b/>
          <w:bCs/>
          <w:color w:val="FF0000"/>
          <w:sz w:val="22"/>
        </w:rPr>
        <w:t>のピンバッヂ</w:t>
      </w:r>
      <w:r w:rsidRPr="000D3E87">
        <w:rPr>
          <w:rFonts w:asciiTheme="minorEastAsia" w:hAnsiTheme="minorEastAsia" w:hint="eastAsia"/>
          <w:bCs/>
          <w:szCs w:val="21"/>
        </w:rPr>
        <w:t>を付けてご来場いただきたく重ねてお願い致します。</w:t>
      </w:r>
    </w:p>
    <w:p w14:paraId="7CD7B809" w14:textId="77777777" w:rsidR="009A5457" w:rsidRPr="000D3E87" w:rsidRDefault="009A5457" w:rsidP="002D2AFB">
      <w:pPr>
        <w:snapToGrid w:val="0"/>
        <w:rPr>
          <w:rFonts w:asciiTheme="minorEastAsia" w:hAnsiTheme="minorEastAsia"/>
          <w:bCs/>
          <w:szCs w:val="21"/>
        </w:rPr>
      </w:pPr>
      <w:r w:rsidRPr="000D3E87">
        <w:rPr>
          <w:rFonts w:asciiTheme="minorEastAsia" w:hAnsiTheme="minorEastAsia" w:hint="eastAsia"/>
          <w:bCs/>
          <w:szCs w:val="21"/>
        </w:rPr>
        <w:t>以上よろしくお願い致します。</w:t>
      </w:r>
    </w:p>
    <w:p w14:paraId="7ABC3B5C" w14:textId="77777777" w:rsidR="009A5457" w:rsidRPr="000D3E87" w:rsidRDefault="009A5457" w:rsidP="009A5457">
      <w:pPr>
        <w:snapToGrid w:val="0"/>
        <w:ind w:right="200"/>
        <w:jc w:val="right"/>
        <w:rPr>
          <w:rFonts w:asciiTheme="minorEastAsia" w:hAnsiTheme="minorEastAsia"/>
          <w:bCs/>
          <w:szCs w:val="21"/>
        </w:rPr>
      </w:pPr>
      <w:r w:rsidRPr="000D3E87">
        <w:rPr>
          <w:rFonts w:asciiTheme="minorEastAsia" w:hAnsiTheme="minorEastAsia" w:hint="eastAsia"/>
          <w:bCs/>
          <w:szCs w:val="21"/>
        </w:rPr>
        <w:t xml:space="preserve">　　　　　　　　　　　　               敬具</w:t>
      </w:r>
    </w:p>
    <w:p w14:paraId="223E2FA3" w14:textId="77777777" w:rsidR="009A5457" w:rsidRDefault="009A5457" w:rsidP="009A5457">
      <w:pPr>
        <w:rPr>
          <w:rFonts w:asciiTheme="minorEastAsia" w:hAnsiTheme="minorEastAsia"/>
          <w:bCs/>
          <w:sz w:val="20"/>
          <w:szCs w:val="20"/>
        </w:rPr>
      </w:pPr>
    </w:p>
    <w:p w14:paraId="46B63364" w14:textId="77777777" w:rsidR="009A5457" w:rsidRDefault="009A5457" w:rsidP="009A5457">
      <w:pPr>
        <w:rPr>
          <w:rFonts w:asciiTheme="minorEastAsia" w:hAnsiTheme="minorEastAsia"/>
          <w:bCs/>
          <w:sz w:val="20"/>
          <w:szCs w:val="20"/>
        </w:rPr>
      </w:pPr>
    </w:p>
    <w:p w14:paraId="56DE5F7D" w14:textId="77777777" w:rsidR="009A5457" w:rsidRDefault="009A5457" w:rsidP="009A5457">
      <w:pPr>
        <w:rPr>
          <w:rFonts w:asciiTheme="minorEastAsia" w:hAnsiTheme="minorEastAsia"/>
          <w:bCs/>
          <w:sz w:val="20"/>
          <w:szCs w:val="20"/>
        </w:rPr>
      </w:pPr>
    </w:p>
    <w:p w14:paraId="2C022849" w14:textId="77777777" w:rsidR="009A5457" w:rsidRDefault="009A5457" w:rsidP="009A5457">
      <w:pPr>
        <w:rPr>
          <w:rFonts w:asciiTheme="minorEastAsia" w:hAnsiTheme="minorEastAsia"/>
          <w:bCs/>
          <w:sz w:val="20"/>
          <w:szCs w:val="20"/>
        </w:rPr>
      </w:pPr>
    </w:p>
    <w:p w14:paraId="69D0453E" w14:textId="77777777" w:rsidR="009A5457" w:rsidRPr="000D3E87" w:rsidRDefault="009A5457" w:rsidP="009A5457">
      <w:pPr>
        <w:rPr>
          <w:rFonts w:asciiTheme="minorEastAsia" w:hAnsiTheme="minorEastAsia"/>
          <w:bCs/>
          <w:szCs w:val="21"/>
        </w:rPr>
      </w:pPr>
      <w:r w:rsidRPr="000D3E87">
        <w:rPr>
          <w:rFonts w:asciiTheme="minorEastAsia" w:hAnsiTheme="minorEastAsia" w:hint="eastAsia"/>
          <w:bCs/>
          <w:szCs w:val="21"/>
        </w:rPr>
        <w:t>ロータリー財団セミナー開催概要</w:t>
      </w:r>
    </w:p>
    <w:p w14:paraId="75FD5BB9" w14:textId="77777777" w:rsidR="009A5457" w:rsidRPr="000D3E87" w:rsidRDefault="009A5457" w:rsidP="009A5457">
      <w:pPr>
        <w:snapToGrid w:val="0"/>
        <w:jc w:val="left"/>
        <w:rPr>
          <w:rFonts w:asciiTheme="minorEastAsia" w:hAnsiTheme="minorEastAsia"/>
          <w:bCs/>
          <w:szCs w:val="21"/>
        </w:rPr>
      </w:pPr>
      <w:r w:rsidRPr="000D3E87">
        <w:rPr>
          <w:rFonts w:asciiTheme="minorEastAsia" w:hAnsiTheme="minorEastAsia" w:hint="eastAsia"/>
          <w:bCs/>
          <w:szCs w:val="21"/>
        </w:rPr>
        <w:t>・日　時：２０１９年９月１日(日曜日)   １２：３０　受付開始</w:t>
      </w:r>
    </w:p>
    <w:p w14:paraId="13B4C03F" w14:textId="77777777" w:rsidR="009A5457" w:rsidRPr="000D3E87" w:rsidRDefault="009A5457" w:rsidP="009A5457">
      <w:pPr>
        <w:snapToGrid w:val="0"/>
        <w:ind w:firstLineChars="1950" w:firstLine="4095"/>
        <w:jc w:val="left"/>
        <w:rPr>
          <w:rFonts w:asciiTheme="minorEastAsia" w:hAnsiTheme="minorEastAsia"/>
          <w:bCs/>
          <w:color w:val="000000" w:themeColor="text1"/>
          <w:szCs w:val="21"/>
        </w:rPr>
      </w:pPr>
      <w:r w:rsidRPr="000D3E87">
        <w:rPr>
          <w:rFonts w:asciiTheme="minorEastAsia" w:hAnsiTheme="minorEastAsia" w:hint="eastAsia"/>
          <w:bCs/>
          <w:color w:val="000000" w:themeColor="text1"/>
          <w:szCs w:val="21"/>
        </w:rPr>
        <w:t xml:space="preserve">１３：００  点鐘　　１６：３０　閉会予定　</w:t>
      </w:r>
    </w:p>
    <w:p w14:paraId="7D49215B" w14:textId="77777777" w:rsidR="000D3E87" w:rsidRDefault="000D3E87" w:rsidP="009A5457">
      <w:pPr>
        <w:snapToGrid w:val="0"/>
        <w:rPr>
          <w:rFonts w:asciiTheme="minorEastAsia" w:hAnsiTheme="minorEastAsia"/>
          <w:bCs/>
          <w:szCs w:val="21"/>
        </w:rPr>
      </w:pPr>
    </w:p>
    <w:p w14:paraId="183FE411" w14:textId="1AC471A9" w:rsidR="009A5457" w:rsidRPr="000D3E87" w:rsidRDefault="009A5457" w:rsidP="009A5457">
      <w:pPr>
        <w:snapToGrid w:val="0"/>
        <w:rPr>
          <w:rFonts w:asciiTheme="minorEastAsia" w:hAnsiTheme="minorEastAsia"/>
          <w:bCs/>
          <w:szCs w:val="21"/>
        </w:rPr>
      </w:pPr>
      <w:r w:rsidRPr="000D3E87">
        <w:rPr>
          <w:rFonts w:asciiTheme="minorEastAsia" w:hAnsiTheme="minorEastAsia" w:hint="eastAsia"/>
          <w:bCs/>
          <w:szCs w:val="21"/>
        </w:rPr>
        <w:t>・場　所：TKPガーデンシティ千葉　千葉市中央区問屋町1-45</w:t>
      </w:r>
    </w:p>
    <w:p w14:paraId="661D15F9" w14:textId="77777777" w:rsidR="009A5457" w:rsidRPr="000D3E87" w:rsidRDefault="009A5457" w:rsidP="009A5457">
      <w:pPr>
        <w:snapToGrid w:val="0"/>
        <w:ind w:firstLineChars="500" w:firstLine="1050"/>
        <w:rPr>
          <w:rFonts w:asciiTheme="minorEastAsia" w:hAnsiTheme="minorEastAsia"/>
          <w:bCs/>
          <w:szCs w:val="21"/>
        </w:rPr>
      </w:pPr>
      <w:r w:rsidRPr="000D3E87">
        <w:rPr>
          <w:rFonts w:asciiTheme="minorEastAsia" w:hAnsiTheme="minorEastAsia" w:hint="eastAsia"/>
          <w:bCs/>
          <w:szCs w:val="21"/>
        </w:rPr>
        <w:t>ＴＥＬ　043-302-1721</w:t>
      </w:r>
    </w:p>
    <w:p w14:paraId="00F65850" w14:textId="77777777" w:rsidR="00F27517" w:rsidRPr="006F4CCC" w:rsidRDefault="00F27517" w:rsidP="009A5457">
      <w:pPr>
        <w:pStyle w:val="af"/>
        <w:snapToGrid w:val="0"/>
        <w:contextualSpacing/>
        <w:jc w:val="center"/>
        <w:rPr>
          <w:rFonts w:hint="eastAsia"/>
        </w:rPr>
      </w:pPr>
      <w:bookmarkStart w:id="0" w:name="_GoBack"/>
      <w:bookmarkEnd w:id="0"/>
    </w:p>
    <w:sectPr w:rsidR="00F27517" w:rsidRPr="006F4CCC" w:rsidSect="00A01AC9">
      <w:headerReference w:type="default" r:id="rId6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729C3" w14:textId="77777777" w:rsidR="00F36A1A" w:rsidRDefault="00F36A1A" w:rsidP="00A01AC9">
      <w:r>
        <w:separator/>
      </w:r>
    </w:p>
  </w:endnote>
  <w:endnote w:type="continuationSeparator" w:id="0">
    <w:p w14:paraId="2212B5AB" w14:textId="77777777" w:rsidR="00F36A1A" w:rsidRDefault="00F36A1A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3930B" w14:textId="77777777" w:rsidR="00F36A1A" w:rsidRDefault="00F36A1A" w:rsidP="00A01AC9">
      <w:r>
        <w:separator/>
      </w:r>
    </w:p>
  </w:footnote>
  <w:footnote w:type="continuationSeparator" w:id="0">
    <w:p w14:paraId="72A0C86E" w14:textId="77777777" w:rsidR="00F36A1A" w:rsidRDefault="00F36A1A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093C8" w14:textId="77777777"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 wp14:anchorId="55446A12" wp14:editId="3CA6247C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AC9"/>
    <w:rsid w:val="00026106"/>
    <w:rsid w:val="00034073"/>
    <w:rsid w:val="000952D2"/>
    <w:rsid w:val="000D349C"/>
    <w:rsid w:val="000D3E87"/>
    <w:rsid w:val="000E03F6"/>
    <w:rsid w:val="001060A8"/>
    <w:rsid w:val="00115EAD"/>
    <w:rsid w:val="00122FA1"/>
    <w:rsid w:val="002D2AFB"/>
    <w:rsid w:val="00436EAF"/>
    <w:rsid w:val="004E1905"/>
    <w:rsid w:val="005B33B4"/>
    <w:rsid w:val="00602FB3"/>
    <w:rsid w:val="00613DE4"/>
    <w:rsid w:val="006B5D42"/>
    <w:rsid w:val="006C4343"/>
    <w:rsid w:val="006F4CCC"/>
    <w:rsid w:val="00805C03"/>
    <w:rsid w:val="008F31D6"/>
    <w:rsid w:val="009A5457"/>
    <w:rsid w:val="009C758F"/>
    <w:rsid w:val="00A01AC9"/>
    <w:rsid w:val="00B353C8"/>
    <w:rsid w:val="00BE3549"/>
    <w:rsid w:val="00BF419D"/>
    <w:rsid w:val="00E469E8"/>
    <w:rsid w:val="00EB7BEA"/>
    <w:rsid w:val="00EF7DD9"/>
    <w:rsid w:val="00F27517"/>
    <w:rsid w:val="00F36A1A"/>
    <w:rsid w:val="00F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679C8"/>
  <w15:docId w15:val="{3E336868-D52C-4E4D-A51C-8A61D841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6F4CC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F4CCC"/>
    <w:rPr>
      <w:rFonts w:ascii="Century" w:eastAsia="ＭＳ 明朝" w:hAnsi="Century" w:cs="Times New Roman"/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6F4CCC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挨拶文 (文字)"/>
    <w:basedOn w:val="a0"/>
    <w:link w:val="ad"/>
    <w:uiPriority w:val="99"/>
    <w:rsid w:val="006F4CCC"/>
    <w:rPr>
      <w:rFonts w:ascii="Century" w:eastAsia="ＭＳ 明朝" w:hAnsi="Century" w:cs="Times New Roman"/>
      <w:sz w:val="24"/>
      <w:szCs w:val="24"/>
    </w:rPr>
  </w:style>
  <w:style w:type="paragraph" w:styleId="af">
    <w:name w:val="No Spacing"/>
    <w:uiPriority w:val="1"/>
    <w:qFormat/>
    <w:rsid w:val="006F4CCC"/>
    <w:pPr>
      <w:widowControl w:val="0"/>
      <w:jc w:val="both"/>
    </w:pPr>
    <w:rPr>
      <w:sz w:val="24"/>
      <w:szCs w:val="24"/>
    </w:rPr>
  </w:style>
  <w:style w:type="table" w:styleId="af0">
    <w:name w:val="Table Grid"/>
    <w:basedOn w:val="a1"/>
    <w:uiPriority w:val="59"/>
    <w:rsid w:val="006F4C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6F4C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水野晋治</cp:lastModifiedBy>
  <cp:revision>7</cp:revision>
  <cp:lastPrinted>2019-01-22T05:49:00Z</cp:lastPrinted>
  <dcterms:created xsi:type="dcterms:W3CDTF">2019-08-22T03:44:00Z</dcterms:created>
  <dcterms:modified xsi:type="dcterms:W3CDTF">2019-08-22T04:53:00Z</dcterms:modified>
</cp:coreProperties>
</file>